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95" w:rsidRDefault="00AA0A3C" w:rsidP="00C56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80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9720" w:type="dxa"/>
        <w:tblInd w:w="-7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B6BC8" w:rsidRPr="00F52293" w:rsidTr="00C63933">
        <w:trPr>
          <w:trHeight w:val="539"/>
        </w:trPr>
        <w:tc>
          <w:tcPr>
            <w:tcW w:w="97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2B6BC8" w:rsidRPr="00F52293" w:rsidRDefault="002B6BC8" w:rsidP="00C63933">
            <w:pPr>
              <w:ind w:left="-70" w:right="-66"/>
              <w:jc w:val="center"/>
              <w:rPr>
                <w:rFonts w:ascii="Times New Roman" w:hAnsi="Times New Roman"/>
                <w:b/>
                <w:caps/>
                <w:sz w:val="24"/>
                <w:szCs w:val="26"/>
              </w:rPr>
            </w:pPr>
            <w:r w:rsidRPr="00F52293">
              <w:rPr>
                <w:rFonts w:ascii="Times New Roman" w:hAnsi="Times New Roman"/>
                <w:sz w:val="24"/>
              </w:rPr>
              <w:br w:type="page"/>
            </w:r>
            <w:r w:rsidRPr="00F52293">
              <w:rPr>
                <w:rFonts w:ascii="Times New Roman" w:hAnsi="Times New Roman"/>
                <w:b/>
                <w:sz w:val="24"/>
              </w:rPr>
              <w:t>МУНИЦИПАЛЬНОЕ БЮДЖЕТНОЕ ОБЩЕОБРАЗОВАТЕЛЬНОЕ УЧРЕЖДЕНИЕ «МУРОЧИНСКАЯ ОСНОВНАЯ ОБЩЕОБРАЗОВАТЕЛЬНАЯ ШКОЛА»</w:t>
            </w:r>
          </w:p>
        </w:tc>
      </w:tr>
      <w:tr w:rsidR="002B6BC8" w:rsidRPr="00C70E5C" w:rsidTr="00C63933">
        <w:trPr>
          <w:trHeight w:val="1030"/>
        </w:trPr>
        <w:tc>
          <w:tcPr>
            <w:tcW w:w="97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B6BC8" w:rsidRDefault="002B6BC8" w:rsidP="00C6393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52293">
              <w:rPr>
                <w:rFonts w:ascii="Times New Roman" w:hAnsi="Times New Roman"/>
                <w:sz w:val="24"/>
              </w:rPr>
              <w:t xml:space="preserve">671847, Республика Бурятия, </w:t>
            </w:r>
            <w:proofErr w:type="spellStart"/>
            <w:r w:rsidRPr="00F52293">
              <w:rPr>
                <w:rFonts w:ascii="Times New Roman" w:hAnsi="Times New Roman"/>
                <w:sz w:val="24"/>
              </w:rPr>
              <w:t>Кяхтинский</w:t>
            </w:r>
            <w:proofErr w:type="spellEnd"/>
            <w:r w:rsidRPr="00F52293">
              <w:rPr>
                <w:rFonts w:ascii="Times New Roman" w:hAnsi="Times New Roman"/>
                <w:sz w:val="24"/>
              </w:rPr>
              <w:t xml:space="preserve"> район, </w:t>
            </w:r>
            <w:proofErr w:type="gramStart"/>
            <w:r w:rsidRPr="00F52293">
              <w:rPr>
                <w:rFonts w:ascii="Times New Roman" w:hAnsi="Times New Roman"/>
                <w:sz w:val="24"/>
              </w:rPr>
              <w:t>у</w:t>
            </w:r>
            <w:proofErr w:type="gramEnd"/>
            <w:r w:rsidRPr="00F52293">
              <w:rPr>
                <w:rFonts w:ascii="Times New Roman" w:hAnsi="Times New Roman"/>
                <w:sz w:val="24"/>
              </w:rPr>
              <w:t>. Мурочи, ул. Школьная, 29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2B6BC8" w:rsidRPr="00C70E5C" w:rsidRDefault="002B6BC8" w:rsidP="00C6393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тел</w:t>
            </w:r>
            <w:r w:rsidRPr="00C70E5C">
              <w:rPr>
                <w:rFonts w:ascii="Times New Roman" w:hAnsi="Times New Roman"/>
                <w:sz w:val="24"/>
              </w:rPr>
              <w:t xml:space="preserve">. 8(30142)35548, </w:t>
            </w:r>
            <w:r w:rsidRPr="00F52293">
              <w:rPr>
                <w:rFonts w:ascii="Times New Roman" w:hAnsi="Times New Roman"/>
                <w:sz w:val="24"/>
                <w:lang w:val="en-US"/>
              </w:rPr>
              <w:t>e</w:t>
            </w:r>
            <w:r w:rsidRPr="00C70E5C">
              <w:rPr>
                <w:rFonts w:ascii="Times New Roman" w:hAnsi="Times New Roman"/>
                <w:sz w:val="24"/>
              </w:rPr>
              <w:t>-</w:t>
            </w:r>
            <w:r w:rsidRPr="00F52293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C70E5C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F52293">
              <w:rPr>
                <w:rFonts w:ascii="Times New Roman" w:hAnsi="Times New Roman"/>
                <w:sz w:val="24"/>
                <w:lang w:val="en-US"/>
              </w:rPr>
              <w:t>murochy</w:t>
            </w:r>
            <w:proofErr w:type="spellEnd"/>
            <w:r w:rsidRPr="00C70E5C">
              <w:rPr>
                <w:rFonts w:ascii="Times New Roman" w:hAnsi="Times New Roman"/>
                <w:sz w:val="24"/>
              </w:rPr>
              <w:t>@</w:t>
            </w:r>
            <w:proofErr w:type="spellStart"/>
            <w:r w:rsidRPr="00F52293">
              <w:rPr>
                <w:rFonts w:ascii="Times New Roman" w:hAnsi="Times New Roman"/>
                <w:sz w:val="24"/>
                <w:lang w:val="en-US"/>
              </w:rPr>
              <w:t>yandex</w:t>
            </w:r>
            <w:proofErr w:type="spellEnd"/>
            <w:r w:rsidRPr="00C70E5C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F5229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Pr="00C70E5C">
              <w:rPr>
                <w:rFonts w:ascii="Times New Roman" w:hAnsi="Times New Roman"/>
                <w:sz w:val="24"/>
              </w:rPr>
              <w:t xml:space="preserve">, </w:t>
            </w:r>
            <w:r w:rsidRPr="00F52293">
              <w:rPr>
                <w:rFonts w:ascii="Times New Roman" w:hAnsi="Times New Roman"/>
                <w:sz w:val="24"/>
              </w:rPr>
              <w:t>сайт</w:t>
            </w:r>
            <w:r w:rsidRPr="00C70E5C">
              <w:rPr>
                <w:rFonts w:ascii="Times New Roman" w:hAnsi="Times New Roman"/>
                <w:sz w:val="24"/>
              </w:rPr>
              <w:t xml:space="preserve"> </w:t>
            </w:r>
            <w:r w:rsidRPr="00F52293">
              <w:rPr>
                <w:rFonts w:ascii="Times New Roman" w:hAnsi="Times New Roman"/>
                <w:sz w:val="24"/>
                <w:lang w:val="en-US"/>
              </w:rPr>
              <w:t>http</w:t>
            </w:r>
            <w:r w:rsidRPr="00C70E5C">
              <w:rPr>
                <w:rFonts w:ascii="Times New Roman" w:hAnsi="Times New Roman"/>
                <w:sz w:val="24"/>
              </w:rPr>
              <w:t>://</w:t>
            </w:r>
            <w:proofErr w:type="spellStart"/>
            <w:r w:rsidRPr="00F52293">
              <w:rPr>
                <w:rFonts w:ascii="Times New Roman" w:hAnsi="Times New Roman"/>
                <w:sz w:val="24"/>
                <w:lang w:val="en-US"/>
              </w:rPr>
              <w:t>murochy</w:t>
            </w:r>
            <w:proofErr w:type="spellEnd"/>
            <w:r w:rsidRPr="00C70E5C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F52293">
              <w:rPr>
                <w:rFonts w:ascii="Times New Roman" w:hAnsi="Times New Roman"/>
                <w:sz w:val="24"/>
                <w:lang w:val="en-US"/>
              </w:rPr>
              <w:t>buryatschool</w:t>
            </w:r>
            <w:proofErr w:type="spellEnd"/>
            <w:r w:rsidRPr="00C70E5C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F52293">
              <w:rPr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</w:p>
          <w:p w:rsidR="002B6BC8" w:rsidRPr="00C70E5C" w:rsidRDefault="002B6BC8" w:rsidP="00C63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A02" w:rsidRDefault="00326E7F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0836" w:rsidRPr="00C56333">
        <w:rPr>
          <w:rFonts w:ascii="Times New Roman" w:hAnsi="Times New Roman" w:cs="Times New Roman"/>
          <w:sz w:val="24"/>
          <w:szCs w:val="24"/>
        </w:rPr>
        <w:t>атериально-техническ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B0836" w:rsidRPr="00C56333">
        <w:rPr>
          <w:rFonts w:ascii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0836" w:rsidRPr="00C5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C8" w:rsidRDefault="00EB0836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333">
        <w:rPr>
          <w:rFonts w:ascii="Times New Roman" w:hAnsi="Times New Roman" w:cs="Times New Roman"/>
          <w:sz w:val="24"/>
          <w:szCs w:val="24"/>
        </w:rPr>
        <w:t xml:space="preserve">для реализации основных и дополнительных общеобразовательных программ </w:t>
      </w:r>
      <w:r w:rsidR="002B6BC8">
        <w:rPr>
          <w:rFonts w:ascii="Times New Roman" w:hAnsi="Times New Roman" w:cs="Times New Roman"/>
          <w:sz w:val="24"/>
          <w:szCs w:val="24"/>
        </w:rPr>
        <w:t xml:space="preserve"> </w:t>
      </w:r>
      <w:r w:rsidRPr="00C56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E9A" w:rsidRDefault="002B6BC8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="00EB0836" w:rsidRPr="00C56333">
        <w:rPr>
          <w:rFonts w:ascii="Times New Roman" w:hAnsi="Times New Roman" w:cs="Times New Roman"/>
          <w:sz w:val="24"/>
          <w:szCs w:val="24"/>
        </w:rPr>
        <w:t>ентр</w:t>
      </w:r>
      <w:r w:rsidR="00326E7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B0836" w:rsidRPr="00C56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836" w:rsidRPr="00C56333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="00AE5A02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Мурочинская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326E7F">
        <w:rPr>
          <w:rFonts w:ascii="Times New Roman" w:hAnsi="Times New Roman" w:cs="Times New Roman"/>
          <w:sz w:val="24"/>
          <w:szCs w:val="24"/>
        </w:rPr>
        <w:t>»</w:t>
      </w:r>
    </w:p>
    <w:p w:rsidR="00C56333" w:rsidRPr="00C56333" w:rsidRDefault="00C56333" w:rsidP="00FE1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6"/>
        <w:gridCol w:w="1797"/>
      </w:tblGrid>
      <w:tr w:rsidR="00326E7F" w:rsidTr="00326E7F">
        <w:trPr>
          <w:jc w:val="center"/>
        </w:trPr>
        <w:tc>
          <w:tcPr>
            <w:tcW w:w="7156" w:type="dxa"/>
          </w:tcPr>
          <w:p w:rsidR="00326E7F" w:rsidRPr="001E6302" w:rsidRDefault="00326E7F" w:rsidP="00173878">
            <w:pPr>
              <w:rPr>
                <w:rFonts w:ascii="Times New Roman" w:hAnsi="Times New Roman" w:cs="Times New Roman"/>
                <w:b/>
              </w:rPr>
            </w:pPr>
            <w:r w:rsidRPr="001E6302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797" w:type="dxa"/>
          </w:tcPr>
          <w:p w:rsidR="00326E7F" w:rsidRPr="001E6302" w:rsidRDefault="00326E7F" w:rsidP="00173878">
            <w:pPr>
              <w:rPr>
                <w:rFonts w:ascii="Times New Roman" w:hAnsi="Times New Roman" w:cs="Times New Roman"/>
                <w:b/>
              </w:rPr>
            </w:pPr>
            <w:r w:rsidRPr="001E6302">
              <w:rPr>
                <w:rFonts w:ascii="Times New Roman" w:hAnsi="Times New Roman" w:cs="Times New Roman"/>
                <w:b/>
              </w:rPr>
              <w:t>Кол-во (</w:t>
            </w:r>
            <w:proofErr w:type="spellStart"/>
            <w:proofErr w:type="gramStart"/>
            <w:r w:rsidRPr="001E6302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proofErr w:type="gramEnd"/>
            <w:r w:rsidRPr="001E63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AE5A02" w:rsidRDefault="002B6BC8" w:rsidP="00CE6F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  <w:r w:rsidR="00AE5A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5A02">
              <w:rPr>
                <w:rFonts w:ascii="Times New Roman" w:hAnsi="Times New Roman" w:cs="Times New Roman"/>
                <w:lang w:val="en-US"/>
              </w:rPr>
              <w:t>Depo</w:t>
            </w:r>
            <w:proofErr w:type="spellEnd"/>
          </w:p>
        </w:tc>
        <w:tc>
          <w:tcPr>
            <w:tcW w:w="1797" w:type="dxa"/>
          </w:tcPr>
          <w:p w:rsidR="002B6BC8" w:rsidRDefault="002B6BC8" w:rsidP="00CE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Default="002B6BC8" w:rsidP="00173878">
            <w:pPr>
              <w:rPr>
                <w:rFonts w:ascii="Times New Roman" w:hAnsi="Times New Roman" w:cs="Times New Roman"/>
              </w:rPr>
            </w:pPr>
            <w:r>
              <w:t>Расширенный робототехнический набор</w:t>
            </w:r>
          </w:p>
        </w:tc>
        <w:tc>
          <w:tcPr>
            <w:tcW w:w="1797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AE5A02" w:rsidRDefault="002B6BC8" w:rsidP="00173878">
            <w:pPr>
              <w:rPr>
                <w:rFonts w:ascii="Times New Roman" w:hAnsi="Times New Roman" w:cs="Times New Roman"/>
              </w:rPr>
            </w:pPr>
            <w:r>
              <w:t>Робототехнический набор</w:t>
            </w:r>
            <w:r w:rsidR="00AE5A02">
              <w:rPr>
                <w:lang w:val="en-US"/>
              </w:rPr>
              <w:t xml:space="preserve"> </w:t>
            </w:r>
            <w:r w:rsidR="00AE5A02">
              <w:t>«Клик»</w:t>
            </w:r>
          </w:p>
        </w:tc>
        <w:tc>
          <w:tcPr>
            <w:tcW w:w="1797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Default="002B6BC8" w:rsidP="00173878">
            <w:pPr>
              <w:rPr>
                <w:rFonts w:ascii="Times New Roman" w:hAnsi="Times New Roman" w:cs="Times New Roman"/>
              </w:rPr>
            </w:pPr>
            <w:r>
              <w:t>Конструктор программируемых моделей инженерных систем</w:t>
            </w:r>
          </w:p>
        </w:tc>
        <w:tc>
          <w:tcPr>
            <w:tcW w:w="1797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Pr="003F27B7" w:rsidRDefault="002B6BC8" w:rsidP="00173878">
            <w:pPr>
              <w:rPr>
                <w:rFonts w:ascii="Times New Roman" w:hAnsi="Times New Roman" w:cs="Times New Roman"/>
              </w:rPr>
            </w:pPr>
            <w:r>
              <w:t>Цифровая лаборатория для учеников по физиологии</w:t>
            </w:r>
          </w:p>
        </w:tc>
        <w:tc>
          <w:tcPr>
            <w:tcW w:w="1797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5A02" w:rsidTr="00326E7F">
        <w:trPr>
          <w:jc w:val="center"/>
        </w:trPr>
        <w:tc>
          <w:tcPr>
            <w:tcW w:w="7156" w:type="dxa"/>
          </w:tcPr>
          <w:p w:rsidR="00AE5A02" w:rsidRDefault="00AE5A02" w:rsidP="00AE5A0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Цифровая лаборатория для учеников по химии</w:t>
            </w:r>
          </w:p>
        </w:tc>
        <w:tc>
          <w:tcPr>
            <w:tcW w:w="1797" w:type="dxa"/>
          </w:tcPr>
          <w:p w:rsidR="00AE5A02" w:rsidRDefault="00AE5A02" w:rsidP="00AE5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 w:rsidRPr="00AE5A02">
              <w:rPr>
                <w:rFonts w:ascii="Times New Roman" w:hAnsi="Times New Roman" w:cs="Times New Roman"/>
              </w:rPr>
              <w:t>Цифровая лаборатория для учеников по физике</w:t>
            </w:r>
          </w:p>
        </w:tc>
        <w:tc>
          <w:tcPr>
            <w:tcW w:w="1797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6BC8" w:rsidTr="00326E7F">
        <w:trPr>
          <w:jc w:val="center"/>
        </w:trPr>
        <w:tc>
          <w:tcPr>
            <w:tcW w:w="7156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 w:rsidRPr="00AE5A02">
              <w:rPr>
                <w:rFonts w:ascii="Times New Roman" w:hAnsi="Times New Roman" w:cs="Times New Roman"/>
              </w:rPr>
              <w:t>Цифровая лаборатория для учеников по биологии</w:t>
            </w:r>
          </w:p>
        </w:tc>
        <w:tc>
          <w:tcPr>
            <w:tcW w:w="1797" w:type="dxa"/>
          </w:tcPr>
          <w:p w:rsidR="002B6BC8" w:rsidRDefault="00AE5A02" w:rsidP="00173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215E6" w:rsidRPr="00EA7469" w:rsidRDefault="002215E6" w:rsidP="00EA746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15E6" w:rsidRPr="00EA7469" w:rsidSect="002B6BC8">
      <w:pgSz w:w="11906" w:h="16838"/>
      <w:pgMar w:top="993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241"/>
    <w:multiLevelType w:val="hybridMultilevel"/>
    <w:tmpl w:val="6CF4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763D"/>
    <w:multiLevelType w:val="hybridMultilevel"/>
    <w:tmpl w:val="6CF4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21FE4"/>
    <w:multiLevelType w:val="hybridMultilevel"/>
    <w:tmpl w:val="6CF45C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BD"/>
    <w:rsid w:val="000C2D15"/>
    <w:rsid w:val="000F3F16"/>
    <w:rsid w:val="001356D2"/>
    <w:rsid w:val="00173878"/>
    <w:rsid w:val="001E6302"/>
    <w:rsid w:val="002215E6"/>
    <w:rsid w:val="00267315"/>
    <w:rsid w:val="002B6BC8"/>
    <w:rsid w:val="00326E7F"/>
    <w:rsid w:val="003448DB"/>
    <w:rsid w:val="00362BD9"/>
    <w:rsid w:val="003C1A5D"/>
    <w:rsid w:val="003C3B93"/>
    <w:rsid w:val="003F27B7"/>
    <w:rsid w:val="004161C6"/>
    <w:rsid w:val="00435716"/>
    <w:rsid w:val="00554ED9"/>
    <w:rsid w:val="00555C6B"/>
    <w:rsid w:val="005E1A45"/>
    <w:rsid w:val="006B66CB"/>
    <w:rsid w:val="006E4134"/>
    <w:rsid w:val="00750C38"/>
    <w:rsid w:val="0077470D"/>
    <w:rsid w:val="007F7591"/>
    <w:rsid w:val="00880EC4"/>
    <w:rsid w:val="008B2978"/>
    <w:rsid w:val="009205B2"/>
    <w:rsid w:val="00977595"/>
    <w:rsid w:val="00A92E9A"/>
    <w:rsid w:val="00AA0A3C"/>
    <w:rsid w:val="00AB0657"/>
    <w:rsid w:val="00AE5A02"/>
    <w:rsid w:val="00AE60B2"/>
    <w:rsid w:val="00C02FA3"/>
    <w:rsid w:val="00C56333"/>
    <w:rsid w:val="00C72843"/>
    <w:rsid w:val="00D41A53"/>
    <w:rsid w:val="00EA7469"/>
    <w:rsid w:val="00EB0836"/>
    <w:rsid w:val="00ED15F4"/>
    <w:rsid w:val="00F966BD"/>
    <w:rsid w:val="00FB21BC"/>
    <w:rsid w:val="00FC2807"/>
    <w:rsid w:val="00FE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7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8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75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977595"/>
    <w:rPr>
      <w:color w:val="0000FF" w:themeColor="hyperlink"/>
      <w:u w:val="single"/>
    </w:rPr>
  </w:style>
  <w:style w:type="paragraph" w:customStyle="1" w:styleId="5">
    <w:name w:val="Обычный5"/>
    <w:qFormat/>
    <w:rsid w:val="00326E7F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шрифт абзаца1"/>
    <w:rsid w:val="00326E7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7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8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75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977595"/>
    <w:rPr>
      <w:color w:val="0000FF" w:themeColor="hyperlink"/>
      <w:u w:val="single"/>
    </w:rPr>
  </w:style>
  <w:style w:type="paragraph" w:customStyle="1" w:styleId="5">
    <w:name w:val="Обычный5"/>
    <w:qFormat/>
    <w:rsid w:val="00326E7F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шрифт абзаца1"/>
    <w:rsid w:val="00326E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9DD7-4AAB-4731-A7A1-6629E7DE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2020-10-27T05:23:00Z</cp:lastPrinted>
  <dcterms:created xsi:type="dcterms:W3CDTF">2023-05-10T15:43:00Z</dcterms:created>
  <dcterms:modified xsi:type="dcterms:W3CDTF">2023-05-10T15:43:00Z</dcterms:modified>
</cp:coreProperties>
</file>